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51" w:rsidRPr="005A7888" w:rsidRDefault="006C1C5A" w:rsidP="005A7888">
      <w:pPr>
        <w:pStyle w:val="Title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5A7888">
        <w:rPr>
          <w:rFonts w:ascii="Times New Roman" w:hAnsi="Times New Roman" w:cs="Times New Roman"/>
          <w:color w:val="auto"/>
          <w:sz w:val="32"/>
          <w:szCs w:val="32"/>
        </w:rPr>
        <w:t xml:space="preserve">ROMANIAN TRADITIONS OF THE 40 HOLY MARTYRS </w:t>
      </w:r>
      <w:r w:rsidR="00EC7951" w:rsidRPr="005A7888">
        <w:rPr>
          <w:rFonts w:ascii="Times New Roman" w:hAnsi="Times New Roman" w:cs="Times New Roman"/>
          <w:color w:val="auto"/>
          <w:sz w:val="32"/>
          <w:szCs w:val="32"/>
        </w:rPr>
        <w:t>(</w:t>
      </w:r>
      <w:r w:rsidRPr="005A7888">
        <w:rPr>
          <w:rFonts w:ascii="Times New Roman" w:hAnsi="Times New Roman" w:cs="Times New Roman"/>
          <w:color w:val="auto"/>
          <w:sz w:val="32"/>
          <w:szCs w:val="32"/>
        </w:rPr>
        <w:t xml:space="preserve">MARCH </w:t>
      </w:r>
      <w:r w:rsidR="00EC7951" w:rsidRPr="005A7888">
        <w:rPr>
          <w:rFonts w:ascii="Times New Roman" w:hAnsi="Times New Roman" w:cs="Times New Roman"/>
          <w:color w:val="auto"/>
          <w:sz w:val="32"/>
          <w:szCs w:val="32"/>
        </w:rPr>
        <w:t>9</w:t>
      </w:r>
      <w:bookmarkStart w:id="0" w:name="_GoBack"/>
      <w:bookmarkEnd w:id="0"/>
      <w:r w:rsidR="00EC7951" w:rsidRPr="005A7888">
        <w:rPr>
          <w:rFonts w:ascii="Times New Roman" w:hAnsi="Times New Roman" w:cs="Times New Roman"/>
          <w:color w:val="auto"/>
          <w:sz w:val="32"/>
          <w:szCs w:val="32"/>
        </w:rPr>
        <w:t>)</w:t>
      </w:r>
    </w:p>
    <w:p w:rsidR="00EC7951" w:rsidRPr="006C1C5A" w:rsidRDefault="003B3ED8" w:rsidP="00892B6B">
      <w:pPr>
        <w:spacing w:after="100"/>
        <w:rPr>
          <w:rFonts w:ascii="Times New Roman" w:hAnsi="Times New Roman" w:cs="Times New Roman"/>
          <w:color w:val="333333"/>
          <w:sz w:val="28"/>
          <w:szCs w:val="28"/>
        </w:rPr>
      </w:pPr>
      <w:r w:rsidRPr="003B3ED8">
        <w:rPr>
          <w:rFonts w:ascii="Times New Roman" w:hAnsi="Times New Roman" w:cs="Times New Roman"/>
          <w:color w:val="333333"/>
          <w:sz w:val="28"/>
          <w:szCs w:val="28"/>
        </w:rPr>
        <w:t>In the Orthodox Christian calendar, the day of March 9</w:t>
      </w:r>
      <w:r w:rsidRPr="003B3ED8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th</w:t>
      </w:r>
      <w:r w:rsidRPr="003B3ED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represents</w:t>
      </w:r>
      <w:r w:rsidRPr="003B3ED8">
        <w:rPr>
          <w:rFonts w:ascii="Times New Roman" w:hAnsi="Times New Roman" w:cs="Times New Roman"/>
          <w:color w:val="333333"/>
          <w:sz w:val="28"/>
          <w:szCs w:val="28"/>
        </w:rPr>
        <w:t xml:space="preserve"> the celebration of "</w:t>
      </w:r>
      <w:r w:rsidRPr="003B3ED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The 40 Martyrs of </w:t>
      </w:r>
      <w:proofErr w:type="spellStart"/>
      <w:r w:rsidRPr="003B3ED8">
        <w:rPr>
          <w:rFonts w:ascii="Times New Roman" w:hAnsi="Times New Roman" w:cs="Times New Roman"/>
          <w:b/>
          <w:color w:val="333333"/>
          <w:sz w:val="28"/>
          <w:szCs w:val="28"/>
        </w:rPr>
        <w:t>Se</w:t>
      </w:r>
      <w:r w:rsidR="00F00B23">
        <w:rPr>
          <w:rFonts w:ascii="Times New Roman" w:hAnsi="Times New Roman" w:cs="Times New Roman"/>
          <w:b/>
          <w:color w:val="333333"/>
          <w:sz w:val="28"/>
          <w:szCs w:val="28"/>
        </w:rPr>
        <w:t>baste</w:t>
      </w:r>
      <w:proofErr w:type="spellEnd"/>
      <w:r w:rsidRPr="003B3ED8">
        <w:rPr>
          <w:rFonts w:ascii="Times New Roman" w:hAnsi="Times New Roman" w:cs="Times New Roman"/>
          <w:color w:val="333333"/>
          <w:sz w:val="28"/>
          <w:szCs w:val="28"/>
        </w:rPr>
        <w:t>", Christian soldiers sacrificed in the name of faith.</w:t>
      </w:r>
    </w:p>
    <w:p w:rsidR="00EC7951" w:rsidRPr="006C1C5A" w:rsidRDefault="00B06090" w:rsidP="00892B6B">
      <w:pPr>
        <w:spacing w:after="100"/>
        <w:rPr>
          <w:rFonts w:ascii="Times New Roman" w:hAnsi="Times New Roman" w:cs="Times New Roman"/>
          <w:color w:val="333333"/>
          <w:sz w:val="28"/>
          <w:szCs w:val="28"/>
        </w:rPr>
      </w:pPr>
      <w:r w:rsidRPr="00B06090">
        <w:rPr>
          <w:rFonts w:ascii="Times New Roman" w:hAnsi="Times New Roman" w:cs="Times New Roman"/>
          <w:color w:val="333333"/>
          <w:sz w:val="28"/>
          <w:szCs w:val="28"/>
        </w:rPr>
        <w:t xml:space="preserve">In popular belief it is said that the </w:t>
      </w:r>
      <w:r w:rsidR="00F00B23">
        <w:rPr>
          <w:rFonts w:ascii="Times New Roman" w:hAnsi="Times New Roman" w:cs="Times New Roman"/>
          <w:color w:val="333333"/>
          <w:sz w:val="28"/>
          <w:szCs w:val="28"/>
        </w:rPr>
        <w:t xml:space="preserve">Day of the 40 </w:t>
      </w:r>
      <w:r w:rsidRPr="00B06090">
        <w:rPr>
          <w:rFonts w:ascii="Times New Roman" w:hAnsi="Times New Roman" w:cs="Times New Roman"/>
          <w:color w:val="333333"/>
          <w:sz w:val="28"/>
          <w:szCs w:val="28"/>
        </w:rPr>
        <w:t>Martyrs</w:t>
      </w:r>
      <w:r w:rsidR="00F00B23">
        <w:rPr>
          <w:rFonts w:ascii="Times New Roman" w:hAnsi="Times New Roman" w:cs="Times New Roman"/>
          <w:color w:val="333333"/>
          <w:sz w:val="28"/>
          <w:szCs w:val="28"/>
        </w:rPr>
        <w:t xml:space="preserve"> ends the days of the old women</w:t>
      </w:r>
      <w:r w:rsidRPr="00B06090">
        <w:rPr>
          <w:rFonts w:ascii="Times New Roman" w:hAnsi="Times New Roman" w:cs="Times New Roman"/>
          <w:color w:val="333333"/>
          <w:sz w:val="28"/>
          <w:szCs w:val="28"/>
        </w:rPr>
        <w:t xml:space="preserve"> and marks the beginning of the days of the </w:t>
      </w:r>
      <w:r w:rsidR="00F00B23">
        <w:rPr>
          <w:rFonts w:ascii="Times New Roman" w:hAnsi="Times New Roman" w:cs="Times New Roman"/>
          <w:color w:val="333333"/>
          <w:sz w:val="28"/>
          <w:szCs w:val="28"/>
        </w:rPr>
        <w:t>old men</w:t>
      </w:r>
      <w:r w:rsidRPr="00B06090">
        <w:rPr>
          <w:rFonts w:ascii="Times New Roman" w:hAnsi="Times New Roman" w:cs="Times New Roman"/>
          <w:color w:val="333333"/>
          <w:sz w:val="28"/>
          <w:szCs w:val="28"/>
        </w:rPr>
        <w:t xml:space="preserve"> and t</w:t>
      </w:r>
      <w:r w:rsidR="00F00B23">
        <w:rPr>
          <w:rFonts w:ascii="Times New Roman" w:hAnsi="Times New Roman" w:cs="Times New Roman"/>
          <w:color w:val="333333"/>
          <w:sz w:val="28"/>
          <w:szCs w:val="28"/>
        </w:rPr>
        <w:t>he passage into the warm season</w:t>
      </w:r>
      <w:r w:rsidR="00EC7951" w:rsidRPr="006C1C5A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F222F" w:rsidRDefault="005F222F" w:rsidP="00B50BFB">
      <w:pPr>
        <w:spacing w:after="100"/>
        <w:rPr>
          <w:rFonts w:ascii="Times New Roman" w:hAnsi="Times New Roman" w:cs="Times New Roman"/>
          <w:color w:val="333333"/>
          <w:sz w:val="28"/>
          <w:szCs w:val="28"/>
        </w:rPr>
      </w:pPr>
      <w:r w:rsidRPr="005F222F">
        <w:rPr>
          <w:rFonts w:ascii="Times New Roman" w:hAnsi="Times New Roman" w:cs="Times New Roman"/>
          <w:color w:val="333333"/>
          <w:sz w:val="28"/>
          <w:szCs w:val="28"/>
        </w:rPr>
        <w:t xml:space="preserve">In the Romanian folk tradition, </w:t>
      </w:r>
      <w:r w:rsidR="009C5130">
        <w:rPr>
          <w:rFonts w:ascii="Times New Roman" w:hAnsi="Times New Roman" w:cs="Times New Roman"/>
          <w:color w:val="333333"/>
          <w:sz w:val="28"/>
          <w:szCs w:val="28"/>
        </w:rPr>
        <w:t xml:space="preserve">housewives prepare for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this </w:t>
      </w:r>
      <w:r w:rsidR="009C5130">
        <w:rPr>
          <w:rFonts w:ascii="Times New Roman" w:hAnsi="Times New Roman" w:cs="Times New Roman"/>
          <w:color w:val="333333"/>
          <w:sz w:val="28"/>
          <w:szCs w:val="28"/>
        </w:rPr>
        <w:t>feast</w:t>
      </w:r>
      <w:r w:rsidRPr="005F222F">
        <w:rPr>
          <w:rFonts w:ascii="Times New Roman" w:hAnsi="Times New Roman" w:cs="Times New Roman"/>
          <w:color w:val="333333"/>
          <w:sz w:val="28"/>
          <w:szCs w:val="28"/>
        </w:rPr>
        <w:t xml:space="preserve"> by </w:t>
      </w:r>
      <w:r w:rsidR="009C5130">
        <w:rPr>
          <w:rFonts w:ascii="Times New Roman" w:hAnsi="Times New Roman" w:cs="Times New Roman"/>
          <w:color w:val="333333"/>
          <w:sz w:val="28"/>
          <w:szCs w:val="28"/>
        </w:rPr>
        <w:t>making</w:t>
      </w:r>
      <w:r w:rsidRPr="005F222F">
        <w:rPr>
          <w:rFonts w:ascii="Times New Roman" w:hAnsi="Times New Roman" w:cs="Times New Roman"/>
          <w:color w:val="333333"/>
          <w:sz w:val="28"/>
          <w:szCs w:val="28"/>
        </w:rPr>
        <w:t xml:space="preserve"> a sweet product that bears the name of the Christian soldiers: </w:t>
      </w:r>
      <w:proofErr w:type="spellStart"/>
      <w:r w:rsidRPr="00B50BFB">
        <w:rPr>
          <w:rFonts w:ascii="Times New Roman" w:hAnsi="Times New Roman" w:cs="Times New Roman"/>
          <w:b/>
          <w:color w:val="333333"/>
          <w:sz w:val="28"/>
          <w:szCs w:val="28"/>
        </w:rPr>
        <w:t>mucenici</w:t>
      </w:r>
      <w:proofErr w:type="spellEnd"/>
      <w:r w:rsidRPr="005F222F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F222F">
        <w:rPr>
          <w:rFonts w:ascii="Times New Roman" w:hAnsi="Times New Roman" w:cs="Times New Roman"/>
          <w:color w:val="333333"/>
          <w:sz w:val="28"/>
          <w:szCs w:val="28"/>
        </w:rPr>
        <w:t xml:space="preserve">Whether </w:t>
      </w:r>
      <w:r>
        <w:rPr>
          <w:rFonts w:ascii="Times New Roman" w:hAnsi="Times New Roman" w:cs="Times New Roman"/>
          <w:color w:val="333333"/>
          <w:sz w:val="28"/>
          <w:szCs w:val="28"/>
        </w:rPr>
        <w:t>the “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mucenici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” are </w:t>
      </w:r>
      <w:r w:rsidR="009C5130">
        <w:rPr>
          <w:rFonts w:ascii="Times New Roman" w:hAnsi="Times New Roman" w:cs="Times New Roman"/>
          <w:color w:val="333333"/>
          <w:sz w:val="28"/>
          <w:szCs w:val="28"/>
        </w:rPr>
        <w:t xml:space="preserve">made from sweet bread </w:t>
      </w:r>
      <w:r>
        <w:rPr>
          <w:rFonts w:ascii="Times New Roman" w:hAnsi="Times New Roman" w:cs="Times New Roman"/>
          <w:color w:val="333333"/>
          <w:sz w:val="28"/>
          <w:szCs w:val="28"/>
        </w:rPr>
        <w:t>dough</w:t>
      </w:r>
      <w:r w:rsidR="009C5130">
        <w:rPr>
          <w:rFonts w:ascii="Times New Roman" w:hAnsi="Times New Roman" w:cs="Times New Roman"/>
          <w:color w:val="333333"/>
          <w:sz w:val="28"/>
          <w:szCs w:val="28"/>
        </w:rPr>
        <w:t xml:space="preserve"> (“</w:t>
      </w:r>
      <w:proofErr w:type="spellStart"/>
      <w:r w:rsidR="009C5130" w:rsidRPr="009C5130">
        <w:rPr>
          <w:rFonts w:ascii="Times New Roman" w:hAnsi="Times New Roman" w:cs="Times New Roman"/>
          <w:i/>
          <w:color w:val="333333"/>
          <w:sz w:val="28"/>
          <w:szCs w:val="28"/>
        </w:rPr>
        <w:t>cozonac</w:t>
      </w:r>
      <w:proofErr w:type="spellEnd"/>
      <w:r w:rsidR="009C5130">
        <w:rPr>
          <w:rFonts w:ascii="Times New Roman" w:hAnsi="Times New Roman" w:cs="Times New Roman"/>
          <w:color w:val="333333"/>
          <w:sz w:val="28"/>
          <w:szCs w:val="28"/>
        </w:rPr>
        <w:t>”)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C5130">
        <w:rPr>
          <w:rFonts w:ascii="Times New Roman" w:hAnsi="Times New Roman" w:cs="Times New Roman"/>
          <w:color w:val="333333"/>
          <w:sz w:val="28"/>
          <w:szCs w:val="28"/>
        </w:rPr>
        <w:t>or dough boiled with</w:t>
      </w:r>
      <w:r w:rsidRPr="005F222F">
        <w:rPr>
          <w:rFonts w:ascii="Times New Roman" w:hAnsi="Times New Roman" w:cs="Times New Roman"/>
          <w:color w:val="333333"/>
          <w:sz w:val="28"/>
          <w:szCs w:val="28"/>
        </w:rPr>
        <w:t xml:space="preserve"> walnut</w:t>
      </w:r>
      <w:r w:rsidR="009C5130">
        <w:rPr>
          <w:rFonts w:ascii="Times New Roman" w:hAnsi="Times New Roman" w:cs="Times New Roman"/>
          <w:color w:val="333333"/>
          <w:sz w:val="28"/>
          <w:szCs w:val="28"/>
        </w:rPr>
        <w:t>s</w:t>
      </w:r>
      <w:r w:rsidRPr="005F222F">
        <w:rPr>
          <w:rFonts w:ascii="Times New Roman" w:hAnsi="Times New Roman" w:cs="Times New Roman"/>
          <w:color w:val="333333"/>
          <w:sz w:val="28"/>
          <w:szCs w:val="28"/>
        </w:rPr>
        <w:t xml:space="preserve"> and cinnamon, th</w:t>
      </w:r>
      <w:r w:rsidR="009C5130">
        <w:rPr>
          <w:rFonts w:ascii="Times New Roman" w:hAnsi="Times New Roman" w:cs="Times New Roman"/>
          <w:color w:val="333333"/>
          <w:sz w:val="28"/>
          <w:szCs w:val="28"/>
        </w:rPr>
        <w:t>is</w:t>
      </w:r>
      <w:r w:rsidRPr="005F222F">
        <w:rPr>
          <w:rFonts w:ascii="Times New Roman" w:hAnsi="Times New Roman" w:cs="Times New Roman"/>
          <w:color w:val="333333"/>
          <w:sz w:val="28"/>
          <w:szCs w:val="28"/>
        </w:rPr>
        <w:t xml:space="preserve"> traditional </w:t>
      </w:r>
      <w:r w:rsidR="009C5130">
        <w:rPr>
          <w:rFonts w:ascii="Times New Roman" w:hAnsi="Times New Roman" w:cs="Times New Roman"/>
          <w:color w:val="333333"/>
          <w:sz w:val="28"/>
          <w:szCs w:val="28"/>
        </w:rPr>
        <w:t>dessert</w:t>
      </w:r>
      <w:r w:rsidRPr="005F222F">
        <w:rPr>
          <w:rFonts w:ascii="Times New Roman" w:hAnsi="Times New Roman" w:cs="Times New Roman"/>
          <w:color w:val="333333"/>
          <w:sz w:val="28"/>
          <w:szCs w:val="28"/>
        </w:rPr>
        <w:t xml:space="preserve"> is delicious. </w:t>
      </w:r>
      <w:r w:rsidR="009C513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F222F">
        <w:rPr>
          <w:rFonts w:ascii="Times New Roman" w:hAnsi="Times New Roman" w:cs="Times New Roman"/>
          <w:color w:val="333333"/>
          <w:sz w:val="28"/>
          <w:szCs w:val="28"/>
        </w:rPr>
        <w:t xml:space="preserve">The feast of </w:t>
      </w:r>
      <w:r w:rsidR="009C5130">
        <w:rPr>
          <w:rFonts w:ascii="Times New Roman" w:hAnsi="Times New Roman" w:cs="Times New Roman"/>
          <w:color w:val="333333"/>
          <w:sz w:val="28"/>
          <w:szCs w:val="28"/>
        </w:rPr>
        <w:t>the 40 M</w:t>
      </w:r>
      <w:r w:rsidRPr="005F222F">
        <w:rPr>
          <w:rFonts w:ascii="Times New Roman" w:hAnsi="Times New Roman" w:cs="Times New Roman"/>
          <w:color w:val="333333"/>
          <w:sz w:val="28"/>
          <w:szCs w:val="28"/>
        </w:rPr>
        <w:t xml:space="preserve">artyrs is still </w:t>
      </w:r>
      <w:r w:rsidR="009C5130">
        <w:rPr>
          <w:rFonts w:ascii="Times New Roman" w:hAnsi="Times New Roman" w:cs="Times New Roman"/>
          <w:color w:val="333333"/>
          <w:sz w:val="28"/>
          <w:szCs w:val="28"/>
        </w:rPr>
        <w:t>observed</w:t>
      </w:r>
      <w:r w:rsidRPr="005F222F">
        <w:rPr>
          <w:rFonts w:ascii="Times New Roman" w:hAnsi="Times New Roman" w:cs="Times New Roman"/>
          <w:color w:val="333333"/>
          <w:sz w:val="28"/>
          <w:szCs w:val="28"/>
        </w:rPr>
        <w:t xml:space="preserve"> today in all regions of the country</w:t>
      </w:r>
      <w:r w:rsidR="009C5130">
        <w:rPr>
          <w:rFonts w:ascii="Times New Roman" w:hAnsi="Times New Roman" w:cs="Times New Roman"/>
          <w:color w:val="333333"/>
          <w:sz w:val="28"/>
          <w:szCs w:val="28"/>
        </w:rPr>
        <w:t>, b</w:t>
      </w:r>
      <w:r w:rsidRPr="005F222F">
        <w:rPr>
          <w:rFonts w:ascii="Times New Roman" w:hAnsi="Times New Roman" w:cs="Times New Roman"/>
          <w:color w:val="333333"/>
          <w:sz w:val="28"/>
          <w:szCs w:val="28"/>
        </w:rPr>
        <w:t xml:space="preserve">ut the </w:t>
      </w:r>
      <w:r w:rsidR="009C5130">
        <w:rPr>
          <w:rFonts w:ascii="Times New Roman" w:hAnsi="Times New Roman" w:cs="Times New Roman"/>
          <w:color w:val="333333"/>
          <w:sz w:val="28"/>
          <w:szCs w:val="28"/>
        </w:rPr>
        <w:t xml:space="preserve">dessert’s </w:t>
      </w:r>
      <w:r w:rsidRPr="005F222F">
        <w:rPr>
          <w:rFonts w:ascii="Times New Roman" w:hAnsi="Times New Roman" w:cs="Times New Roman"/>
          <w:color w:val="333333"/>
          <w:sz w:val="28"/>
          <w:szCs w:val="28"/>
        </w:rPr>
        <w:t>recipe differ</w:t>
      </w:r>
      <w:r w:rsidR="00075CDC">
        <w:rPr>
          <w:rFonts w:ascii="Times New Roman" w:hAnsi="Times New Roman" w:cs="Times New Roman"/>
          <w:color w:val="333333"/>
          <w:sz w:val="28"/>
          <w:szCs w:val="28"/>
        </w:rPr>
        <w:t>s</w:t>
      </w:r>
      <w:r w:rsidRPr="005F222F">
        <w:rPr>
          <w:rFonts w:ascii="Times New Roman" w:hAnsi="Times New Roman" w:cs="Times New Roman"/>
          <w:color w:val="333333"/>
          <w:sz w:val="28"/>
          <w:szCs w:val="28"/>
        </w:rPr>
        <w:t xml:space="preserve"> from region to </w:t>
      </w:r>
      <w:r w:rsidR="00075CDC">
        <w:rPr>
          <w:rFonts w:ascii="Times New Roman" w:hAnsi="Times New Roman" w:cs="Times New Roman"/>
          <w:color w:val="333333"/>
          <w:sz w:val="28"/>
          <w:szCs w:val="28"/>
        </w:rPr>
        <w:t>region</w:t>
      </w:r>
      <w:r w:rsidRPr="005F222F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EC7951" w:rsidRPr="006C1C5A" w:rsidRDefault="00DC0D24" w:rsidP="00B50BFB">
      <w:pPr>
        <w:spacing w:after="10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In</w:t>
      </w:r>
      <w:r w:rsidR="002259E7" w:rsidRPr="006C1C5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C7951" w:rsidRPr="006C1C5A">
        <w:rPr>
          <w:rFonts w:ascii="Times New Roman" w:hAnsi="Times New Roman" w:cs="Times New Roman"/>
          <w:color w:val="333333"/>
          <w:sz w:val="28"/>
          <w:szCs w:val="28"/>
        </w:rPr>
        <w:t>Mold</w:t>
      </w:r>
      <w:r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EC7951" w:rsidRPr="006C1C5A">
        <w:rPr>
          <w:rFonts w:ascii="Times New Roman" w:hAnsi="Times New Roman" w:cs="Times New Roman"/>
          <w:color w:val="333333"/>
          <w:sz w:val="28"/>
          <w:szCs w:val="28"/>
        </w:rPr>
        <w:t>v</w:t>
      </w:r>
      <w:r>
        <w:rPr>
          <w:rFonts w:ascii="Times New Roman" w:hAnsi="Times New Roman" w:cs="Times New Roman"/>
          <w:color w:val="333333"/>
          <w:sz w:val="28"/>
          <w:szCs w:val="28"/>
        </w:rPr>
        <w:t>i</w:t>
      </w:r>
      <w:r w:rsidR="00EC7951" w:rsidRPr="006C1C5A">
        <w:rPr>
          <w:rFonts w:ascii="Times New Roman" w:hAnsi="Times New Roman" w:cs="Times New Roman"/>
          <w:color w:val="333333"/>
          <w:sz w:val="28"/>
          <w:szCs w:val="28"/>
        </w:rPr>
        <w:t>a,</w:t>
      </w:r>
      <w:r w:rsidR="002259E7" w:rsidRPr="006C1C5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the “</w:t>
      </w:r>
      <w:proofErr w:type="spellStart"/>
      <w:r w:rsidR="00EC7951" w:rsidRPr="006C1C5A">
        <w:rPr>
          <w:rFonts w:ascii="Times New Roman" w:hAnsi="Times New Roman" w:cs="Times New Roman"/>
          <w:color w:val="333333"/>
          <w:sz w:val="28"/>
          <w:szCs w:val="28"/>
        </w:rPr>
        <w:t>mucenici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” are made by baking sweet bread dough (“</w:t>
      </w:r>
      <w:proofErr w:type="spellStart"/>
      <w:r w:rsidRPr="009C5130">
        <w:rPr>
          <w:rFonts w:ascii="Times New Roman" w:hAnsi="Times New Roman" w:cs="Times New Roman"/>
          <w:i/>
          <w:color w:val="333333"/>
          <w:sz w:val="28"/>
          <w:szCs w:val="28"/>
        </w:rPr>
        <w:t>cozonac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”) and then topping them with honey and walnuts.</w:t>
      </w:r>
      <w:r w:rsidR="002259E7" w:rsidRPr="006C1C5A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</w:rPr>
        <w:t>In the southern parts they are made from pretzels boiled in water with vanilla, walnuts, and cinnamon</w:t>
      </w:r>
      <w:r w:rsidR="00EC7951" w:rsidRPr="006C1C5A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50BFB" w:rsidRDefault="00B50BFB" w:rsidP="00B50BFB">
      <w:pPr>
        <w:spacing w:after="10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C1C5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D0DB42" wp14:editId="00787522">
            <wp:simplePos x="0" y="0"/>
            <wp:positionH relativeFrom="column">
              <wp:posOffset>-24765</wp:posOffset>
            </wp:positionH>
            <wp:positionV relativeFrom="paragraph">
              <wp:posOffset>118110</wp:posOffset>
            </wp:positionV>
            <wp:extent cx="2660650" cy="1663700"/>
            <wp:effectExtent l="0" t="0" r="0" b="0"/>
            <wp:wrapSquare wrapText="bothSides"/>
            <wp:docPr id="1" name="Picture 1" descr="Cum se preparÄ mucenicii. Ãn Moldova se fac din cocÄ de cozonac, Ã®n Muntenia se fierb cu nucÄ Åi scorÅ£iÅoarÄ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m se preparÄ mucenicii. Ãn Moldova se fac din cocÄ de cozonac, Ã®n Muntenia se fierb cu nucÄ Åi scorÅ£iÅoarÄ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951" w:rsidRDefault="00EC7951" w:rsidP="00B50BFB">
      <w:pPr>
        <w:spacing w:after="100"/>
        <w:rPr>
          <w:rFonts w:ascii="Times New Roman" w:hAnsi="Times New Roman" w:cs="Times New Roman"/>
          <w:color w:val="333333"/>
          <w:sz w:val="28"/>
          <w:szCs w:val="28"/>
        </w:rPr>
      </w:pPr>
      <w:r w:rsidRPr="006C1C5A">
        <w:rPr>
          <w:rFonts w:ascii="Times New Roman" w:hAnsi="Times New Roman" w:cs="Times New Roman"/>
          <w:b/>
          <w:color w:val="333333"/>
          <w:sz w:val="28"/>
          <w:szCs w:val="28"/>
        </w:rPr>
        <w:t>M</w:t>
      </w:r>
      <w:r w:rsidR="00DC0D24">
        <w:rPr>
          <w:rFonts w:ascii="Times New Roman" w:hAnsi="Times New Roman" w:cs="Times New Roman"/>
          <w:b/>
          <w:color w:val="333333"/>
          <w:sz w:val="28"/>
          <w:szCs w:val="28"/>
        </w:rPr>
        <w:t>oldavian “</w:t>
      </w:r>
      <w:proofErr w:type="spellStart"/>
      <w:r w:rsidR="00DC0D24">
        <w:rPr>
          <w:rFonts w:ascii="Times New Roman" w:hAnsi="Times New Roman" w:cs="Times New Roman"/>
          <w:b/>
          <w:color w:val="333333"/>
          <w:sz w:val="28"/>
          <w:szCs w:val="28"/>
        </w:rPr>
        <w:t>m</w:t>
      </w:r>
      <w:r w:rsidRPr="006C1C5A">
        <w:rPr>
          <w:rFonts w:ascii="Times New Roman" w:hAnsi="Times New Roman" w:cs="Times New Roman"/>
          <w:b/>
          <w:color w:val="333333"/>
          <w:sz w:val="28"/>
          <w:szCs w:val="28"/>
        </w:rPr>
        <w:t>ucenici</w:t>
      </w:r>
      <w:proofErr w:type="spellEnd"/>
      <w:r w:rsidR="00DC0D24">
        <w:rPr>
          <w:rFonts w:ascii="Times New Roman" w:hAnsi="Times New Roman" w:cs="Times New Roman"/>
          <w:b/>
          <w:color w:val="333333"/>
          <w:sz w:val="28"/>
          <w:szCs w:val="28"/>
        </w:rPr>
        <w:t>”</w:t>
      </w:r>
      <w:r w:rsidR="002259E7" w:rsidRPr="006C1C5A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  <w:r w:rsidR="002259E7" w:rsidRPr="006C1C5A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DC0D24">
        <w:rPr>
          <w:rFonts w:ascii="Times New Roman" w:hAnsi="Times New Roman" w:cs="Times New Roman"/>
          <w:color w:val="333333"/>
          <w:sz w:val="28"/>
          <w:szCs w:val="28"/>
        </w:rPr>
        <w:t>The Moldavian recipe is similar to the recipe for “</w:t>
      </w:r>
      <w:proofErr w:type="spellStart"/>
      <w:r w:rsidR="00DC0D24">
        <w:rPr>
          <w:rFonts w:ascii="Times New Roman" w:hAnsi="Times New Roman" w:cs="Times New Roman"/>
          <w:color w:val="333333"/>
          <w:sz w:val="28"/>
          <w:szCs w:val="28"/>
        </w:rPr>
        <w:t>cozonac</w:t>
      </w:r>
      <w:proofErr w:type="spellEnd"/>
      <w:r w:rsidR="00DC0D24">
        <w:rPr>
          <w:rFonts w:ascii="Times New Roman" w:hAnsi="Times New Roman" w:cs="Times New Roman"/>
          <w:color w:val="333333"/>
          <w:sz w:val="28"/>
          <w:szCs w:val="28"/>
        </w:rPr>
        <w:t>”</w:t>
      </w:r>
      <w:r w:rsidRPr="006C1C5A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DC0D24" w:rsidRDefault="00DC0D24" w:rsidP="00B50BFB">
      <w:pPr>
        <w:spacing w:after="10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Ingredients for dough: 600g flour, 10g active yeast, 4 eggs, 150g sugar, 125g melted butter, 250ml milk.</w:t>
      </w:r>
    </w:p>
    <w:p w:rsidR="00B50BFB" w:rsidRDefault="00B50BFB" w:rsidP="00B50BFB">
      <w:pPr>
        <w:spacing w:after="100"/>
        <w:rPr>
          <w:rFonts w:ascii="Times New Roman" w:hAnsi="Times New Roman" w:cs="Times New Roman"/>
          <w:color w:val="333333"/>
          <w:sz w:val="28"/>
          <w:szCs w:val="28"/>
        </w:rPr>
      </w:pPr>
    </w:p>
    <w:p w:rsidR="00DC0D24" w:rsidRPr="006C1C5A" w:rsidRDefault="006D394B" w:rsidP="00B50BFB">
      <w:pPr>
        <w:spacing w:after="10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Melt the 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 xml:space="preserve">butter </w:t>
      </w:r>
      <w:r>
        <w:rPr>
          <w:rFonts w:ascii="Times New Roman" w:hAnsi="Times New Roman" w:cs="Times New Roman"/>
          <w:color w:val="333333"/>
          <w:sz w:val="28"/>
          <w:szCs w:val="28"/>
        </w:rPr>
        <w:t>in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 xml:space="preserve"> bain-marie, mixed with eggs and milk.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Add the flour, dry yeast, sugar and mix to form dough.  Knead t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 xml:space="preserve">he dough by hand or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in a 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 xml:space="preserve">bread maker.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>After kneading</w:t>
      </w:r>
      <w:r>
        <w:rPr>
          <w:rFonts w:ascii="Times New Roman" w:hAnsi="Times New Roman" w:cs="Times New Roman"/>
          <w:color w:val="333333"/>
          <w:sz w:val="28"/>
          <w:szCs w:val="28"/>
        </w:rPr>
        <w:t>, let the dough rise for a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 xml:space="preserve">n hour,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then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form the “</w:t>
      </w:r>
      <w:proofErr w:type="spellStart"/>
      <w:r w:rsidRPr="006D394B">
        <w:rPr>
          <w:rFonts w:ascii="Times New Roman" w:hAnsi="Times New Roman" w:cs="Times New Roman"/>
          <w:i/>
          <w:color w:val="333333"/>
          <w:sz w:val="28"/>
          <w:szCs w:val="28"/>
        </w:rPr>
        <w:t>mucenici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” to look like the number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“8”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 xml:space="preserve"> and bake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them 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 xml:space="preserve">in the oven.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>Once removed from the oven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dip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them in syrup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 xml:space="preserve"> made </w:t>
      </w:r>
      <w:r>
        <w:rPr>
          <w:rFonts w:ascii="Times New Roman" w:hAnsi="Times New Roman" w:cs="Times New Roman"/>
          <w:color w:val="333333"/>
          <w:sz w:val="28"/>
          <w:szCs w:val="28"/>
        </w:rPr>
        <w:t>from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 xml:space="preserve"> 1.5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liters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 xml:space="preserve"> of water, 600g of sugar, rum essence, and orange peel.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Finally spread 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>honey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on top and sprinkle with chopped walnuts</w:t>
      </w:r>
      <w:r w:rsidRPr="006D394B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sectPr w:rsidR="00DC0D24" w:rsidRPr="006C1C5A" w:rsidSect="00530D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90CAE"/>
    <w:multiLevelType w:val="hybridMultilevel"/>
    <w:tmpl w:val="FA9CEB60"/>
    <w:lvl w:ilvl="0" w:tplc="5950B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7951"/>
    <w:rsid w:val="00075CDC"/>
    <w:rsid w:val="002259E7"/>
    <w:rsid w:val="003B3ED8"/>
    <w:rsid w:val="00530D6A"/>
    <w:rsid w:val="005A7888"/>
    <w:rsid w:val="005F222F"/>
    <w:rsid w:val="006C1C5A"/>
    <w:rsid w:val="006D394B"/>
    <w:rsid w:val="00892B6B"/>
    <w:rsid w:val="009C23EA"/>
    <w:rsid w:val="009C5130"/>
    <w:rsid w:val="00B06090"/>
    <w:rsid w:val="00B50BFB"/>
    <w:rsid w:val="00C50F31"/>
    <w:rsid w:val="00DC0D24"/>
    <w:rsid w:val="00EC7951"/>
    <w:rsid w:val="00F0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222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A78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78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</cp:lastModifiedBy>
  <cp:revision>13</cp:revision>
  <dcterms:created xsi:type="dcterms:W3CDTF">2019-06-28T06:14:00Z</dcterms:created>
  <dcterms:modified xsi:type="dcterms:W3CDTF">2023-08-26T18:17:00Z</dcterms:modified>
</cp:coreProperties>
</file>